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5C2DF" w14:textId="77777777" w:rsidR="00181B2E" w:rsidRDefault="00181B2E" w:rsidP="00E43B97">
      <w:pPr>
        <w:spacing w:after="0"/>
      </w:pPr>
    </w:p>
    <w:p w14:paraId="3361B928" w14:textId="65397423" w:rsidR="005628F7" w:rsidRDefault="009D759B" w:rsidP="00E43B97">
      <w:pPr>
        <w:spacing w:after="0"/>
      </w:pPr>
      <w:r>
        <w:t xml:space="preserve">Schifferstadt, den </w:t>
      </w:r>
      <w:r w:rsidR="00864452">
        <w:t>1</w:t>
      </w:r>
      <w:r w:rsidR="002E67C6">
        <w:t>6</w:t>
      </w:r>
      <w:r w:rsidR="00A75ECB">
        <w:t>. September</w:t>
      </w:r>
      <w:r w:rsidR="002F17C3">
        <w:t xml:space="preserve"> </w:t>
      </w:r>
      <w:r w:rsidR="002A7342">
        <w:t>202</w:t>
      </w:r>
      <w:r w:rsidR="002F17C3">
        <w:t>6</w:t>
      </w:r>
    </w:p>
    <w:p w14:paraId="47090CB2" w14:textId="7AF6D045" w:rsidR="001F1A81" w:rsidRPr="00C21BC6" w:rsidRDefault="00C21BC6" w:rsidP="00AB73D2">
      <w:pPr>
        <w:spacing w:after="0" w:line="240" w:lineRule="auto"/>
        <w:jc w:val="both"/>
      </w:pPr>
      <w:bookmarkStart w:id="0" w:name="_Hlk223422067"/>
      <w:r w:rsidRPr="00C21BC6">
        <w:rPr>
          <w:rFonts w:cs="Calibri"/>
          <w:b/>
          <w:bCs/>
          <w:sz w:val="32"/>
          <w:szCs w:val="32"/>
        </w:rPr>
        <w:t xml:space="preserve">Umweltbeauftragter pflanzt </w:t>
      </w:r>
      <w:r w:rsidR="002E67C6" w:rsidRPr="00C21BC6">
        <w:rPr>
          <w:rFonts w:cs="Calibri"/>
          <w:b/>
          <w:bCs/>
          <w:sz w:val="32"/>
          <w:szCs w:val="32"/>
        </w:rPr>
        <w:t>Tomaten</w:t>
      </w:r>
      <w:r w:rsidRPr="00C21BC6">
        <w:rPr>
          <w:rFonts w:cs="Calibri"/>
          <w:b/>
          <w:bCs/>
          <w:sz w:val="32"/>
          <w:szCs w:val="32"/>
        </w:rPr>
        <w:t xml:space="preserve"> auf abgebrannter Totholzhecke</w:t>
      </w:r>
      <w:r w:rsidR="002E67C6" w:rsidRPr="00C21BC6">
        <w:rPr>
          <w:rFonts w:cs="Calibri"/>
          <w:b/>
          <w:bCs/>
          <w:sz w:val="32"/>
          <w:szCs w:val="32"/>
        </w:rPr>
        <w:t xml:space="preserve"> </w:t>
      </w:r>
    </w:p>
    <w:p w14:paraId="4138E859" w14:textId="77777777" w:rsidR="00AB73D2" w:rsidRDefault="00AB73D2" w:rsidP="00AB73D2">
      <w:pPr>
        <w:spacing w:after="0"/>
        <w:jc w:val="both"/>
        <w:rPr>
          <w:sz w:val="24"/>
          <w:szCs w:val="24"/>
        </w:rPr>
      </w:pPr>
      <w:bookmarkStart w:id="1" w:name="_Hlk223420753"/>
    </w:p>
    <w:p w14:paraId="749B0915" w14:textId="724194FF" w:rsidR="00C21BC6" w:rsidRDefault="002E67C6" w:rsidP="002E67C6">
      <w:pPr>
        <w:jc w:val="both"/>
        <w:rPr>
          <w:sz w:val="24"/>
          <w:szCs w:val="24"/>
        </w:rPr>
      </w:pPr>
      <w:r>
        <w:rPr>
          <w:sz w:val="24"/>
          <w:szCs w:val="24"/>
        </w:rPr>
        <w:t>Ende April hatten Unbekannte die Totholzhecke auf der Grünfläche zwischen Südbahnhof und Jugendtreff angezündet. Bis die Hecke wieder aufgebaut werden kann,</w:t>
      </w:r>
      <w:r w:rsidR="00C21BC6">
        <w:rPr>
          <w:sz w:val="24"/>
          <w:szCs w:val="24"/>
        </w:rPr>
        <w:t xml:space="preserve"> macht der Umweltbeauftragte Frank Schmitt aus der Not eine Tugend: Denn die verbrannten Reste der Hecke biete</w:t>
      </w:r>
      <w:r w:rsidR="005A7853">
        <w:rPr>
          <w:sz w:val="24"/>
          <w:szCs w:val="24"/>
        </w:rPr>
        <w:t>n</w:t>
      </w:r>
      <w:r w:rsidR="00C21BC6">
        <w:rPr>
          <w:sz w:val="24"/>
          <w:szCs w:val="24"/>
        </w:rPr>
        <w:t xml:space="preserve"> den optimalen Nährboden für Tomaten und Zucchini-Pflanzen. </w:t>
      </w:r>
    </w:p>
    <w:p w14:paraId="4AD1DFEF" w14:textId="2FD44698" w:rsidR="00973AB9" w:rsidRPr="00973AB9" w:rsidRDefault="00C21BC6" w:rsidP="002E67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„Die Früchte sind nicht nur lecker und gesund, sondern auch ein schöner Hingucker an dieser </w:t>
      </w:r>
      <w:r w:rsidR="00C94C76">
        <w:rPr>
          <w:sz w:val="24"/>
          <w:szCs w:val="24"/>
        </w:rPr>
        <w:t>momentan etwas</w:t>
      </w:r>
      <w:r>
        <w:rPr>
          <w:sz w:val="24"/>
          <w:szCs w:val="24"/>
        </w:rPr>
        <w:t xml:space="preserve"> trübsinnigen Stelle</w:t>
      </w:r>
      <w:r w:rsidR="00C94C76">
        <w:rPr>
          <w:sz w:val="24"/>
          <w:szCs w:val="24"/>
        </w:rPr>
        <w:t xml:space="preserve"> – wer möchte, darf </w:t>
      </w:r>
      <w:r w:rsidR="0028075D">
        <w:rPr>
          <w:sz w:val="24"/>
          <w:szCs w:val="24"/>
        </w:rPr>
        <w:t>ernten</w:t>
      </w:r>
      <w:r>
        <w:rPr>
          <w:sz w:val="24"/>
          <w:szCs w:val="24"/>
        </w:rPr>
        <w:t xml:space="preserve">“, sagt Frank Schmitt. Im Frühjahr wird die Totholzhecke wieder aufgefüllt – mit Material aus den Baum- und Strauchschnittarbeiten der Stadtgärtnerei. Dann können Insekten und Kleintiere die Totholzhecke als Unterschlupf nutzen. </w:t>
      </w:r>
    </w:p>
    <w:p w14:paraId="7088BFCB" w14:textId="77777777" w:rsidR="00973AB9" w:rsidRDefault="00973AB9" w:rsidP="00A75ECB">
      <w:pPr>
        <w:jc w:val="both"/>
        <w:rPr>
          <w:sz w:val="24"/>
          <w:szCs w:val="24"/>
        </w:rPr>
      </w:pPr>
    </w:p>
    <w:p w14:paraId="4932C522" w14:textId="77777777" w:rsidR="00BC3D01" w:rsidRDefault="00BC3D01" w:rsidP="00A75ECB">
      <w:pPr>
        <w:jc w:val="both"/>
        <w:rPr>
          <w:sz w:val="24"/>
          <w:szCs w:val="24"/>
        </w:rPr>
      </w:pPr>
    </w:p>
    <w:p w14:paraId="3BC182E4" w14:textId="77777777" w:rsidR="00701213" w:rsidRDefault="00701213" w:rsidP="00A75ECB">
      <w:pPr>
        <w:jc w:val="both"/>
        <w:rPr>
          <w:sz w:val="24"/>
          <w:szCs w:val="24"/>
        </w:rPr>
      </w:pPr>
    </w:p>
    <w:p w14:paraId="09C740FE" w14:textId="77777777" w:rsidR="00C00313" w:rsidRDefault="009D759B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225858">
        <w:rPr>
          <w:sz w:val="24"/>
          <w:szCs w:val="24"/>
        </w:rPr>
        <w:t xml:space="preserve"> und Fotos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2551E" w14:textId="77777777" w:rsidR="009D759B" w:rsidRDefault="009D759B">
      <w:pPr>
        <w:spacing w:after="0" w:line="240" w:lineRule="auto"/>
      </w:pPr>
      <w:r>
        <w:separator/>
      </w:r>
    </w:p>
  </w:endnote>
  <w:endnote w:type="continuationSeparator" w:id="0">
    <w:p w14:paraId="656E3CD2" w14:textId="77777777" w:rsidR="009D759B" w:rsidRDefault="009D7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55C1" w14:textId="77777777" w:rsidR="00096FF9" w:rsidRDefault="009D759B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0154E67A" wp14:editId="311A9782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33311D" wp14:editId="1AF0178B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2A9C9F50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55987D81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5613959A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485F29AF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05CEF844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70170C70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3F450652" w14:textId="77777777" w:rsidR="00096FF9" w:rsidRPr="000104A4" w:rsidRDefault="009D759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56104557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9FAA7" w14:textId="77777777" w:rsidR="009D759B" w:rsidRDefault="009D759B">
      <w:pPr>
        <w:spacing w:after="0" w:line="240" w:lineRule="auto"/>
      </w:pPr>
      <w:r>
        <w:separator/>
      </w:r>
    </w:p>
  </w:footnote>
  <w:footnote w:type="continuationSeparator" w:id="0">
    <w:p w14:paraId="75C5977C" w14:textId="77777777" w:rsidR="009D759B" w:rsidRDefault="009D7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390F" w14:textId="77777777" w:rsidR="00096FF9" w:rsidRDefault="009D759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7B143A7D" wp14:editId="5214C1A0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9DD6E8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0F4A4FAF" w14:textId="77777777" w:rsidR="00096FF9" w:rsidRPr="00AA2951" w:rsidRDefault="009D759B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30DFB867" w14:textId="77777777" w:rsidR="00096FF9" w:rsidRDefault="00096FF9">
    <w:pPr>
      <w:pStyle w:val="Kopfzeile"/>
    </w:pPr>
  </w:p>
  <w:p w14:paraId="11B21A5E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C7B4D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D488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4640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68C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E11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802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444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987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C1D0BF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7EE56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4A8C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AB5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220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0881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608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5A66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8A4D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4014C8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BB658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56B8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C98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A25D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9EF0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208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8F8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E87A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C374CF56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CA3052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E4E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EDB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AA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12E5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CA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847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9A8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76F60"/>
    <w:rsid w:val="00277142"/>
    <w:rsid w:val="00277CB3"/>
    <w:rsid w:val="0028075D"/>
    <w:rsid w:val="002945AC"/>
    <w:rsid w:val="0029513E"/>
    <w:rsid w:val="002A7342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300693"/>
    <w:rsid w:val="00314B61"/>
    <w:rsid w:val="003162E6"/>
    <w:rsid w:val="00323477"/>
    <w:rsid w:val="0032778C"/>
    <w:rsid w:val="00342102"/>
    <w:rsid w:val="00354472"/>
    <w:rsid w:val="0036288D"/>
    <w:rsid w:val="003709FC"/>
    <w:rsid w:val="00373946"/>
    <w:rsid w:val="00381AD3"/>
    <w:rsid w:val="00397E0C"/>
    <w:rsid w:val="003B4A94"/>
    <w:rsid w:val="003B5318"/>
    <w:rsid w:val="003B7B74"/>
    <w:rsid w:val="003C77F3"/>
    <w:rsid w:val="003D2C52"/>
    <w:rsid w:val="003E013A"/>
    <w:rsid w:val="003F0018"/>
    <w:rsid w:val="003F0F1F"/>
    <w:rsid w:val="003F1E0E"/>
    <w:rsid w:val="003F5EEC"/>
    <w:rsid w:val="00405F15"/>
    <w:rsid w:val="0042568A"/>
    <w:rsid w:val="00435BDD"/>
    <w:rsid w:val="0044511B"/>
    <w:rsid w:val="0044709D"/>
    <w:rsid w:val="004517EF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7792F"/>
    <w:rsid w:val="00582C86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E5515"/>
    <w:rsid w:val="005F7559"/>
    <w:rsid w:val="00601B1C"/>
    <w:rsid w:val="006022F0"/>
    <w:rsid w:val="00606D86"/>
    <w:rsid w:val="006168C8"/>
    <w:rsid w:val="00617E13"/>
    <w:rsid w:val="00625840"/>
    <w:rsid w:val="00630A7B"/>
    <w:rsid w:val="00646BD8"/>
    <w:rsid w:val="0066389A"/>
    <w:rsid w:val="00676AEB"/>
    <w:rsid w:val="006B0989"/>
    <w:rsid w:val="006B23DE"/>
    <w:rsid w:val="006B5396"/>
    <w:rsid w:val="006B53BB"/>
    <w:rsid w:val="006C179C"/>
    <w:rsid w:val="006D41E3"/>
    <w:rsid w:val="006D6C57"/>
    <w:rsid w:val="006F4B96"/>
    <w:rsid w:val="00700D19"/>
    <w:rsid w:val="00701213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D7DB8"/>
    <w:rsid w:val="007F3774"/>
    <w:rsid w:val="008450B3"/>
    <w:rsid w:val="0085213D"/>
    <w:rsid w:val="00864452"/>
    <w:rsid w:val="00866BF1"/>
    <w:rsid w:val="0088097F"/>
    <w:rsid w:val="00881C35"/>
    <w:rsid w:val="008833FA"/>
    <w:rsid w:val="00884519"/>
    <w:rsid w:val="0089385D"/>
    <w:rsid w:val="0089611D"/>
    <w:rsid w:val="008A3EE0"/>
    <w:rsid w:val="008B09D4"/>
    <w:rsid w:val="008B1F0E"/>
    <w:rsid w:val="008B3208"/>
    <w:rsid w:val="008B65F6"/>
    <w:rsid w:val="008D62EC"/>
    <w:rsid w:val="008E02AC"/>
    <w:rsid w:val="00916B7B"/>
    <w:rsid w:val="00972EC2"/>
    <w:rsid w:val="00973AB9"/>
    <w:rsid w:val="00983D5F"/>
    <w:rsid w:val="0099192E"/>
    <w:rsid w:val="00995C4D"/>
    <w:rsid w:val="0099749C"/>
    <w:rsid w:val="009A245A"/>
    <w:rsid w:val="009A2504"/>
    <w:rsid w:val="009B58BD"/>
    <w:rsid w:val="009D0173"/>
    <w:rsid w:val="009D759B"/>
    <w:rsid w:val="00A039E0"/>
    <w:rsid w:val="00A06601"/>
    <w:rsid w:val="00A120A8"/>
    <w:rsid w:val="00A1460C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67D1"/>
    <w:rsid w:val="00AB73D2"/>
    <w:rsid w:val="00AE23F1"/>
    <w:rsid w:val="00AE3C74"/>
    <w:rsid w:val="00AE7450"/>
    <w:rsid w:val="00AE7AE2"/>
    <w:rsid w:val="00B008DD"/>
    <w:rsid w:val="00B027EA"/>
    <w:rsid w:val="00B029B9"/>
    <w:rsid w:val="00B25325"/>
    <w:rsid w:val="00B323A5"/>
    <w:rsid w:val="00B32FB8"/>
    <w:rsid w:val="00B3660B"/>
    <w:rsid w:val="00B409CD"/>
    <w:rsid w:val="00B45E17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7C83"/>
    <w:rsid w:val="00BC3D01"/>
    <w:rsid w:val="00BC3D60"/>
    <w:rsid w:val="00BD3695"/>
    <w:rsid w:val="00BE372D"/>
    <w:rsid w:val="00BF0021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32EE"/>
    <w:rsid w:val="00C60ADA"/>
    <w:rsid w:val="00C657C3"/>
    <w:rsid w:val="00C65FC7"/>
    <w:rsid w:val="00C73455"/>
    <w:rsid w:val="00C735DD"/>
    <w:rsid w:val="00C77EBA"/>
    <w:rsid w:val="00C84C80"/>
    <w:rsid w:val="00C94C76"/>
    <w:rsid w:val="00CA0399"/>
    <w:rsid w:val="00CB5D91"/>
    <w:rsid w:val="00CC0303"/>
    <w:rsid w:val="00CC1F8D"/>
    <w:rsid w:val="00CC2E38"/>
    <w:rsid w:val="00CC7764"/>
    <w:rsid w:val="00CD6ACC"/>
    <w:rsid w:val="00CD6BDC"/>
    <w:rsid w:val="00CE208B"/>
    <w:rsid w:val="00CF1A1A"/>
    <w:rsid w:val="00D04093"/>
    <w:rsid w:val="00D04737"/>
    <w:rsid w:val="00D15F13"/>
    <w:rsid w:val="00D2728C"/>
    <w:rsid w:val="00D27B1A"/>
    <w:rsid w:val="00D4154C"/>
    <w:rsid w:val="00D46ECF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C239F"/>
    <w:rsid w:val="00EC40DA"/>
    <w:rsid w:val="00ED4DF8"/>
    <w:rsid w:val="00EE2EAD"/>
    <w:rsid w:val="00EF70B3"/>
    <w:rsid w:val="00F04BE2"/>
    <w:rsid w:val="00F075C0"/>
    <w:rsid w:val="00F13F6A"/>
    <w:rsid w:val="00F2378C"/>
    <w:rsid w:val="00F45BB4"/>
    <w:rsid w:val="00F5311D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0E50E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62</cp:revision>
  <cp:lastPrinted>2026-09-15T10:27:00Z</cp:lastPrinted>
  <dcterms:created xsi:type="dcterms:W3CDTF">2026-05-07T07:32:00Z</dcterms:created>
  <dcterms:modified xsi:type="dcterms:W3CDTF">2026-09-16T10:53:00Z</dcterms:modified>
</cp:coreProperties>
</file>