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74A92" w14:textId="3753ABE6" w:rsidR="00A500AA" w:rsidRDefault="00A500AA" w:rsidP="00A500AA">
      <w:pPr>
        <w:rPr>
          <w:b/>
          <w:bCs/>
          <w:sz w:val="24"/>
        </w:rPr>
      </w:pPr>
      <w:r>
        <w:rPr>
          <w:b/>
          <w:bCs/>
          <w:sz w:val="24"/>
        </w:rPr>
        <w:t>Pressemitteilung der Bürgerstiftung Hilchenbach vom 15. September 2026</w:t>
      </w:r>
    </w:p>
    <w:p w14:paraId="4D90155C" w14:textId="77777777" w:rsidR="00A500AA" w:rsidRDefault="00A500AA" w:rsidP="00A500AA">
      <w:pPr>
        <w:rPr>
          <w:b/>
          <w:bCs/>
          <w:sz w:val="24"/>
        </w:rPr>
      </w:pPr>
    </w:p>
    <w:p w14:paraId="5B9FAD18" w14:textId="77777777" w:rsidR="00A500AA" w:rsidRDefault="00A500AA" w:rsidP="00A500AA">
      <w:pPr>
        <w:rPr>
          <w:b/>
          <w:bCs/>
          <w:sz w:val="24"/>
        </w:rPr>
      </w:pPr>
    </w:p>
    <w:p w14:paraId="4F11CC7E" w14:textId="77777777" w:rsidR="00A500AA" w:rsidRDefault="00A500AA" w:rsidP="00A500AA">
      <w:pPr>
        <w:rPr>
          <w:b/>
          <w:bCs/>
          <w:sz w:val="24"/>
        </w:rPr>
      </w:pPr>
      <w:r>
        <w:rPr>
          <w:b/>
          <w:bCs/>
          <w:sz w:val="24"/>
        </w:rPr>
        <w:t>„</w:t>
      </w:r>
      <w:r w:rsidRPr="00187C3E">
        <w:rPr>
          <w:b/>
          <w:bCs/>
          <w:sz w:val="24"/>
        </w:rPr>
        <w:t>Pech? Eher eine Umleitung</w:t>
      </w:r>
      <w:r>
        <w:rPr>
          <w:b/>
          <w:bCs/>
          <w:sz w:val="24"/>
        </w:rPr>
        <w:t>“</w:t>
      </w:r>
      <w:r w:rsidRPr="00187C3E">
        <w:rPr>
          <w:b/>
          <w:bCs/>
          <w:sz w:val="24"/>
        </w:rPr>
        <w:t xml:space="preserve"> </w:t>
      </w:r>
    </w:p>
    <w:p w14:paraId="361D1480" w14:textId="77777777" w:rsidR="00AE3963" w:rsidRDefault="00AE3963" w:rsidP="00AE3963">
      <w:pPr>
        <w:rPr>
          <w:b/>
          <w:bCs/>
          <w:sz w:val="24"/>
        </w:rPr>
      </w:pPr>
      <w:r>
        <w:rPr>
          <w:b/>
          <w:bCs/>
          <w:sz w:val="24"/>
        </w:rPr>
        <w:t xml:space="preserve">Motivationsrednerin </w:t>
      </w:r>
      <w:r w:rsidRPr="00187C3E">
        <w:rPr>
          <w:b/>
          <w:bCs/>
          <w:sz w:val="24"/>
        </w:rPr>
        <w:t>Denise Schindler zu Gast beim Stifterforum der Bürgerstiftung Hilchenbach</w:t>
      </w:r>
    </w:p>
    <w:p w14:paraId="14A84274" w14:textId="77777777" w:rsidR="00AE3963" w:rsidRPr="00187C3E" w:rsidRDefault="00AE3963" w:rsidP="00AE3963">
      <w:pPr>
        <w:jc w:val="both"/>
        <w:rPr>
          <w:sz w:val="24"/>
        </w:rPr>
      </w:pPr>
    </w:p>
    <w:p w14:paraId="1A562825" w14:textId="77777777" w:rsidR="00A500AA" w:rsidRDefault="00A500AA" w:rsidP="00A500AA">
      <w:pPr>
        <w:jc w:val="both"/>
        <w:rPr>
          <w:sz w:val="24"/>
        </w:rPr>
      </w:pPr>
      <w:r w:rsidRPr="00187C3E">
        <w:rPr>
          <w:sz w:val="24"/>
        </w:rPr>
        <w:t xml:space="preserve">Manchmal nimmt das Leben eine scharfe Kurve, die man nie geplant hat. Genau an diesem Punkt setzt Denise Schindler an. </w:t>
      </w:r>
    </w:p>
    <w:p w14:paraId="4B42883A" w14:textId="77777777" w:rsidR="00A500AA" w:rsidRDefault="00A500AA" w:rsidP="00A500AA">
      <w:pPr>
        <w:jc w:val="both"/>
        <w:rPr>
          <w:sz w:val="24"/>
        </w:rPr>
      </w:pPr>
    </w:p>
    <w:p w14:paraId="7B353D0C" w14:textId="1E5C3EDD" w:rsidR="00A500AA" w:rsidRDefault="00A500AA" w:rsidP="00A500AA">
      <w:pPr>
        <w:jc w:val="both"/>
        <w:rPr>
          <w:sz w:val="24"/>
        </w:rPr>
      </w:pPr>
      <w:r w:rsidRPr="00187C3E">
        <w:rPr>
          <w:sz w:val="24"/>
        </w:rPr>
        <w:t xml:space="preserve">Am </w:t>
      </w:r>
      <w:r>
        <w:rPr>
          <w:sz w:val="24"/>
        </w:rPr>
        <w:t>Freitag</w:t>
      </w:r>
      <w:r w:rsidRPr="00187C3E">
        <w:rPr>
          <w:sz w:val="24"/>
        </w:rPr>
        <w:t>, 25. Septemb</w:t>
      </w:r>
      <w:r>
        <w:rPr>
          <w:sz w:val="24"/>
        </w:rPr>
        <w:t>er, findet</w:t>
      </w:r>
      <w:r w:rsidRPr="00187C3E">
        <w:rPr>
          <w:sz w:val="24"/>
        </w:rPr>
        <w:t xml:space="preserve"> um 18</w:t>
      </w:r>
      <w:r>
        <w:rPr>
          <w:sz w:val="24"/>
        </w:rPr>
        <w:t>:00</w:t>
      </w:r>
      <w:r w:rsidRPr="00187C3E">
        <w:rPr>
          <w:sz w:val="24"/>
        </w:rPr>
        <w:t xml:space="preserve"> Uhr das Stifterforum der Bürgerstiftung Hilchenbach im Busch-Theater im kmd</w:t>
      </w:r>
      <w:r>
        <w:rPr>
          <w:sz w:val="24"/>
        </w:rPr>
        <w:t xml:space="preserve"> statt</w:t>
      </w:r>
      <w:r w:rsidRPr="00187C3E">
        <w:rPr>
          <w:sz w:val="24"/>
        </w:rPr>
        <w:t xml:space="preserve"> –</w:t>
      </w:r>
      <w:r>
        <w:rPr>
          <w:sz w:val="24"/>
        </w:rPr>
        <w:t xml:space="preserve"> e</w:t>
      </w:r>
      <w:r w:rsidRPr="00187C3E">
        <w:rPr>
          <w:sz w:val="24"/>
        </w:rPr>
        <w:t>in Abend, der Mut macht, den Blick auch hinter scheinbar trostlose Umstände zu richten.</w:t>
      </w:r>
    </w:p>
    <w:p w14:paraId="524D98B8" w14:textId="77777777" w:rsidR="00A500AA" w:rsidRPr="00187C3E" w:rsidRDefault="00A500AA" w:rsidP="00A500AA">
      <w:pPr>
        <w:jc w:val="both"/>
        <w:rPr>
          <w:sz w:val="24"/>
        </w:rPr>
      </w:pPr>
    </w:p>
    <w:p w14:paraId="4473DC50" w14:textId="72F690D6" w:rsidR="00A500AA" w:rsidRDefault="00A500AA" w:rsidP="00A500AA">
      <w:pPr>
        <w:jc w:val="both"/>
        <w:rPr>
          <w:sz w:val="24"/>
        </w:rPr>
      </w:pPr>
      <w:r w:rsidRPr="00187C3E">
        <w:rPr>
          <w:sz w:val="24"/>
        </w:rPr>
        <w:t>Denise Schindler ist eine der bekanntesten Motivationsrednerinnen und Autorinnen im deutschsprachigen Raum. Ihre Lebensgeschichte liest sich wie ein Wendepunkt, den niemand bestellt hat: Nach einem schwerwiegenden Schicksalsschlag musste sie ihr gesamtes Selbstverständnis infrage stellen. Aus dieser Erfahrung hat sie eine Botschaft gemacht, die in ihren Vorträgen immer wieder für Gänsehaut und befreiendes Lachen sorgt</w:t>
      </w:r>
      <w:r w:rsidR="00D5023E">
        <w:rPr>
          <w:sz w:val="24"/>
        </w:rPr>
        <w:t>.</w:t>
      </w:r>
      <w:r w:rsidRPr="00187C3E">
        <w:rPr>
          <w:sz w:val="24"/>
        </w:rPr>
        <w:t xml:space="preserve"> Was aussieht wie Pech, kann zum Wendepunkt werden, wenn man den Blick wagt. Ihr Buch „Vom Glück Pech zu haben" ist genau das in Buchform – ein ehrliche</w:t>
      </w:r>
      <w:r>
        <w:rPr>
          <w:sz w:val="24"/>
        </w:rPr>
        <w:t>s</w:t>
      </w:r>
      <w:r w:rsidRPr="00187C3E">
        <w:rPr>
          <w:sz w:val="24"/>
        </w:rPr>
        <w:t>, oft humorvolle</w:t>
      </w:r>
      <w:r>
        <w:rPr>
          <w:sz w:val="24"/>
        </w:rPr>
        <w:t>s</w:t>
      </w:r>
      <w:r w:rsidRPr="00187C3E">
        <w:rPr>
          <w:sz w:val="24"/>
        </w:rPr>
        <w:t xml:space="preserve"> Plädoyer dafür, nicht im Unglück zu versauern, sondern darin die verborgene Chance zu suchen.</w:t>
      </w:r>
    </w:p>
    <w:p w14:paraId="01850349" w14:textId="77777777" w:rsidR="00A500AA" w:rsidRPr="00187C3E" w:rsidRDefault="00A500AA" w:rsidP="00A500AA">
      <w:pPr>
        <w:jc w:val="both"/>
        <w:rPr>
          <w:sz w:val="24"/>
        </w:rPr>
      </w:pPr>
    </w:p>
    <w:p w14:paraId="2BD7B2B8" w14:textId="1006683D" w:rsidR="00A500AA" w:rsidRDefault="007A778A" w:rsidP="00A500AA">
      <w:pPr>
        <w:jc w:val="both"/>
        <w:rPr>
          <w:sz w:val="24"/>
        </w:rPr>
      </w:pPr>
      <w:r>
        <w:rPr>
          <w:sz w:val="24"/>
        </w:rPr>
        <w:t xml:space="preserve">Die </w:t>
      </w:r>
      <w:r w:rsidR="00D5023E">
        <w:rPr>
          <w:sz w:val="24"/>
        </w:rPr>
        <w:t>Besucherinnen und Besucher</w:t>
      </w:r>
      <w:r w:rsidR="00A500AA" w:rsidRPr="00187C3E">
        <w:rPr>
          <w:sz w:val="24"/>
        </w:rPr>
        <w:t xml:space="preserve"> erwartet</w:t>
      </w:r>
      <w:r w:rsidR="00D5023E">
        <w:rPr>
          <w:sz w:val="24"/>
        </w:rPr>
        <w:t xml:space="preserve"> dabei</w:t>
      </w:r>
      <w:r w:rsidR="00A500AA" w:rsidRPr="00187C3E">
        <w:rPr>
          <w:sz w:val="24"/>
        </w:rPr>
        <w:t xml:space="preserve"> kein trockene</w:t>
      </w:r>
      <w:r w:rsidR="00D5023E">
        <w:rPr>
          <w:sz w:val="24"/>
        </w:rPr>
        <w:t>r</w:t>
      </w:r>
      <w:r w:rsidR="00A500AA" w:rsidRPr="00187C3E">
        <w:rPr>
          <w:sz w:val="24"/>
        </w:rPr>
        <w:t xml:space="preserve"> Vortrag über „positives Denken</w:t>
      </w:r>
      <w:r>
        <w:rPr>
          <w:sz w:val="24"/>
        </w:rPr>
        <w:t>“</w:t>
      </w:r>
      <w:r w:rsidR="00A500AA" w:rsidRPr="00187C3E">
        <w:rPr>
          <w:sz w:val="24"/>
        </w:rPr>
        <w:t xml:space="preserve">. Schindler erzählt, lacht, provoziert – und holt ihr Publikum da ab, wo es steht. Der Motivationsvortrag richtet sich an alle, die im beruflichen oder privaten Alltag an Grenzen stoßen, Prioritäten neu sortieren oder </w:t>
      </w:r>
      <w:r w:rsidR="00A500AA">
        <w:rPr>
          <w:sz w:val="24"/>
        </w:rPr>
        <w:t xml:space="preserve">sich </w:t>
      </w:r>
      <w:r w:rsidR="00A500AA" w:rsidRPr="00187C3E">
        <w:rPr>
          <w:sz w:val="24"/>
        </w:rPr>
        <w:t>einfach eine Portion Lebensfreude verordnen lassen möchten. Danach bleibt noch Zeit für eine persönliche Signierstunde: Wer das Buch schon im Regal stehen hat oder es sich spontan zulegt, bekommt eine persönliche Widmung.</w:t>
      </w:r>
    </w:p>
    <w:p w14:paraId="72CEEE5C" w14:textId="77777777" w:rsidR="00A500AA" w:rsidRPr="00187C3E" w:rsidRDefault="00A500AA" w:rsidP="00A500AA">
      <w:pPr>
        <w:jc w:val="both"/>
        <w:rPr>
          <w:sz w:val="24"/>
        </w:rPr>
      </w:pPr>
    </w:p>
    <w:p w14:paraId="0CF00587" w14:textId="2FD1D9ED" w:rsidR="00A500AA" w:rsidRDefault="00A500AA" w:rsidP="00A500AA">
      <w:pPr>
        <w:jc w:val="both"/>
        <w:rPr>
          <w:sz w:val="24"/>
        </w:rPr>
      </w:pPr>
      <w:r w:rsidRPr="00187C3E">
        <w:rPr>
          <w:sz w:val="24"/>
        </w:rPr>
        <w:t xml:space="preserve">Der Abend bietet also gleich zwei Zugänge: </w:t>
      </w:r>
      <w:r>
        <w:rPr>
          <w:sz w:val="24"/>
        </w:rPr>
        <w:t>D</w:t>
      </w:r>
      <w:r w:rsidRPr="00187C3E">
        <w:rPr>
          <w:sz w:val="24"/>
        </w:rPr>
        <w:t xml:space="preserve">ie gemeinsame Erfahrung eines mitreißenden Vortrags und das persönliche Gespräch mit einer Rednerin, die ihren Weg nicht hinter dem Podium </w:t>
      </w:r>
      <w:r w:rsidR="00D5023E">
        <w:rPr>
          <w:sz w:val="24"/>
        </w:rPr>
        <w:t xml:space="preserve">stehen </w:t>
      </w:r>
      <w:r w:rsidRPr="00187C3E">
        <w:rPr>
          <w:sz w:val="24"/>
        </w:rPr>
        <w:t xml:space="preserve">lässt, sondern </w:t>
      </w:r>
      <w:r w:rsidR="00D5023E">
        <w:rPr>
          <w:sz w:val="24"/>
        </w:rPr>
        <w:t xml:space="preserve">ihn </w:t>
      </w:r>
      <w:r w:rsidRPr="00187C3E">
        <w:rPr>
          <w:sz w:val="24"/>
        </w:rPr>
        <w:t>mit ins Publikum bringt.</w:t>
      </w:r>
    </w:p>
    <w:p w14:paraId="60955535" w14:textId="77777777" w:rsidR="00A500AA" w:rsidRPr="00187C3E" w:rsidRDefault="00A500AA" w:rsidP="00A500AA">
      <w:pPr>
        <w:jc w:val="both"/>
        <w:rPr>
          <w:sz w:val="24"/>
        </w:rPr>
      </w:pPr>
    </w:p>
    <w:p w14:paraId="6F10C6DC" w14:textId="5E534447" w:rsidR="00A500AA" w:rsidRPr="00187C3E" w:rsidRDefault="00A500AA" w:rsidP="00A500AA">
      <w:pPr>
        <w:jc w:val="both"/>
        <w:rPr>
          <w:sz w:val="24"/>
        </w:rPr>
      </w:pPr>
      <w:r w:rsidRPr="00187C3E">
        <w:rPr>
          <w:sz w:val="24"/>
        </w:rPr>
        <w:t xml:space="preserve">Tickets sind unter </w:t>
      </w:r>
      <w:hyperlink r:id="rId6" w:tgtFrame="_blank" w:history="1">
        <w:r w:rsidRPr="00187C3E">
          <w:rPr>
            <w:rStyle w:val="Hyperlink"/>
            <w:sz w:val="24"/>
          </w:rPr>
          <w:t>www.gbk-kultur.de</w:t>
        </w:r>
      </w:hyperlink>
      <w:r w:rsidRPr="00187C3E">
        <w:rPr>
          <w:sz w:val="24"/>
        </w:rPr>
        <w:t xml:space="preserve"> und telefonisch unter 02733</w:t>
      </w:r>
      <w:r w:rsidR="00AE3963">
        <w:rPr>
          <w:sz w:val="24"/>
        </w:rPr>
        <w:t>/</w:t>
      </w:r>
      <w:r w:rsidRPr="00187C3E">
        <w:rPr>
          <w:sz w:val="24"/>
        </w:rPr>
        <w:t>53350 erhältlich, außerdem bei allen bekannten Vorverkaufsstellen sowie an der Abendkasse ab 17:00 Uhr.</w:t>
      </w:r>
    </w:p>
    <w:p w14:paraId="0A1C8B3C" w14:textId="77777777" w:rsidR="00A500AA" w:rsidRDefault="00A500AA" w:rsidP="00A500AA">
      <w:pPr>
        <w:jc w:val="both"/>
        <w:rPr>
          <w:sz w:val="24"/>
        </w:rPr>
      </w:pPr>
    </w:p>
    <w:p w14:paraId="0C838A85" w14:textId="3B6F5167" w:rsidR="007A778A" w:rsidRPr="007A778A" w:rsidRDefault="00A500AA" w:rsidP="00AE3963">
      <w:pPr>
        <w:jc w:val="both"/>
      </w:pPr>
      <w:r w:rsidRPr="00187C3E">
        <w:rPr>
          <w:sz w:val="24"/>
        </w:rPr>
        <w:t>Die Bürgerstiftung Hilchenbach freut sich auf einen inspirierenden Abend</w:t>
      </w:r>
      <w:r w:rsidR="00D5023E">
        <w:rPr>
          <w:sz w:val="24"/>
        </w:rPr>
        <w:t>.</w:t>
      </w:r>
      <w:r w:rsidR="007A778A">
        <w:rPr>
          <w:sz w:val="24"/>
        </w:rPr>
        <w:tab/>
      </w:r>
      <w:r w:rsidR="007A778A">
        <w:rPr>
          <w:sz w:val="24"/>
        </w:rPr>
        <w:br/>
      </w:r>
      <w:r w:rsidR="007A778A">
        <w:rPr>
          <w:sz w:val="24"/>
        </w:rPr>
        <w:br/>
      </w:r>
    </w:p>
    <w:sectPr w:rsidR="007A778A" w:rsidRPr="007A778A" w:rsidSect="00E84F6C">
      <w:headerReference w:type="default" r:id="rId7"/>
      <w:footerReference w:type="default" r:id="rId8"/>
      <w:footerReference w:type="first" r:id="rId9"/>
      <w:type w:val="continuous"/>
      <w:pgSz w:w="11906" w:h="16838" w:code="9"/>
      <w:pgMar w:top="2444" w:right="1276" w:bottom="1134" w:left="1701" w:header="680"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7B36E" w14:textId="77777777" w:rsidR="00070A62" w:rsidRDefault="00070A62" w:rsidP="00E84F6C">
      <w:r>
        <w:separator/>
      </w:r>
    </w:p>
  </w:endnote>
  <w:endnote w:type="continuationSeparator" w:id="0">
    <w:p w14:paraId="7DE1FA39" w14:textId="77777777" w:rsidR="00070A62" w:rsidRDefault="00070A62" w:rsidP="00E84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7B05" w14:textId="6022768C"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sidR="007A778A">
      <w:rPr>
        <w:noProof/>
        <w:sz w:val="12"/>
        <w:lang w:val="en-GB"/>
      </w:rPr>
      <w:t>G:\Jana Müller\PM\PM_Denise Schindler bei Bürgerstiftungsforum zu Gast.docx</w:t>
    </w:r>
    <w:r>
      <w:rPr>
        <w:sz w:val="12"/>
      </w:rPr>
      <w:fldChar w:fldCharType="end"/>
    </w:r>
  </w:p>
  <w:p w14:paraId="673B2896" w14:textId="77777777" w:rsidR="00E84F6C" w:rsidRDefault="00E84F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Datei"/>
  <w:p w14:paraId="47A39793" w14:textId="76CD9861"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sidR="007A778A">
      <w:rPr>
        <w:noProof/>
        <w:sz w:val="12"/>
        <w:lang w:val="en-GB"/>
      </w:rPr>
      <w:t>G:\Jana Müller\PM\PM_Denise Schindler bei Bürgerstiftungsforum zu Gast.docx</w:t>
    </w:r>
    <w:r>
      <w:rPr>
        <w:sz w:val="12"/>
      </w:rPr>
      <w:fldChar w:fldCharType="end"/>
    </w:r>
  </w:p>
  <w:bookmarkEnd w:id="0"/>
  <w:p w14:paraId="69FAD018" w14:textId="77777777" w:rsidR="00E84F6C" w:rsidRDefault="00E84F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6D6E2" w14:textId="77777777" w:rsidR="00070A62" w:rsidRDefault="00070A62" w:rsidP="00E84F6C">
      <w:r>
        <w:separator/>
      </w:r>
    </w:p>
  </w:footnote>
  <w:footnote w:type="continuationSeparator" w:id="0">
    <w:p w14:paraId="474B9BD8" w14:textId="77777777" w:rsidR="00070A62" w:rsidRDefault="00070A62" w:rsidP="00E84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BF8C" w14:textId="77777777" w:rsidR="00E84F6C" w:rsidRDefault="00E84F6C" w:rsidP="00E84F6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407542F0" w14:textId="77777777" w:rsidR="00E84F6C" w:rsidRDefault="00E84F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AA"/>
    <w:rsid w:val="00012260"/>
    <w:rsid w:val="00014EA2"/>
    <w:rsid w:val="00033BBF"/>
    <w:rsid w:val="0004432D"/>
    <w:rsid w:val="00054780"/>
    <w:rsid w:val="0005569D"/>
    <w:rsid w:val="00065F93"/>
    <w:rsid w:val="0007013E"/>
    <w:rsid w:val="00070A62"/>
    <w:rsid w:val="000C60E1"/>
    <w:rsid w:val="000C73D0"/>
    <w:rsid w:val="000F1CEB"/>
    <w:rsid w:val="00124C96"/>
    <w:rsid w:val="00127624"/>
    <w:rsid w:val="0015639D"/>
    <w:rsid w:val="0015776A"/>
    <w:rsid w:val="001A50E6"/>
    <w:rsid w:val="001A5B0A"/>
    <w:rsid w:val="001D4449"/>
    <w:rsid w:val="00201DB0"/>
    <w:rsid w:val="0021183C"/>
    <w:rsid w:val="002C6731"/>
    <w:rsid w:val="002E2ECE"/>
    <w:rsid w:val="002E5B06"/>
    <w:rsid w:val="00301C83"/>
    <w:rsid w:val="00302163"/>
    <w:rsid w:val="00323743"/>
    <w:rsid w:val="00332090"/>
    <w:rsid w:val="00382BBC"/>
    <w:rsid w:val="003A66B1"/>
    <w:rsid w:val="003B0144"/>
    <w:rsid w:val="003B715A"/>
    <w:rsid w:val="003E46BF"/>
    <w:rsid w:val="003F6FDA"/>
    <w:rsid w:val="0042553C"/>
    <w:rsid w:val="004257FC"/>
    <w:rsid w:val="00464C8E"/>
    <w:rsid w:val="0047141A"/>
    <w:rsid w:val="004A0FA9"/>
    <w:rsid w:val="004B7277"/>
    <w:rsid w:val="004B76C0"/>
    <w:rsid w:val="004C1F9A"/>
    <w:rsid w:val="004F3963"/>
    <w:rsid w:val="005A51AE"/>
    <w:rsid w:val="005B74C5"/>
    <w:rsid w:val="005E6DD5"/>
    <w:rsid w:val="0060473B"/>
    <w:rsid w:val="006431E8"/>
    <w:rsid w:val="00650072"/>
    <w:rsid w:val="006621E1"/>
    <w:rsid w:val="00684606"/>
    <w:rsid w:val="006A4D06"/>
    <w:rsid w:val="006B33FE"/>
    <w:rsid w:val="006F260E"/>
    <w:rsid w:val="00747122"/>
    <w:rsid w:val="00752B8B"/>
    <w:rsid w:val="00784FE3"/>
    <w:rsid w:val="007A778A"/>
    <w:rsid w:val="00815645"/>
    <w:rsid w:val="008250B0"/>
    <w:rsid w:val="0084627C"/>
    <w:rsid w:val="00854656"/>
    <w:rsid w:val="00874799"/>
    <w:rsid w:val="0087676C"/>
    <w:rsid w:val="008868F9"/>
    <w:rsid w:val="008974EC"/>
    <w:rsid w:val="008D297A"/>
    <w:rsid w:val="008E1FBF"/>
    <w:rsid w:val="008F09C9"/>
    <w:rsid w:val="00902113"/>
    <w:rsid w:val="00912B07"/>
    <w:rsid w:val="009218AD"/>
    <w:rsid w:val="009510DB"/>
    <w:rsid w:val="009A44BA"/>
    <w:rsid w:val="009C7EDE"/>
    <w:rsid w:val="00A0058C"/>
    <w:rsid w:val="00A13711"/>
    <w:rsid w:val="00A500AA"/>
    <w:rsid w:val="00AB16B2"/>
    <w:rsid w:val="00AC4BCB"/>
    <w:rsid w:val="00AE3963"/>
    <w:rsid w:val="00B1332A"/>
    <w:rsid w:val="00B2528A"/>
    <w:rsid w:val="00B52E90"/>
    <w:rsid w:val="00B61B17"/>
    <w:rsid w:val="00B81D14"/>
    <w:rsid w:val="00BA1AB7"/>
    <w:rsid w:val="00BD4261"/>
    <w:rsid w:val="00BD5439"/>
    <w:rsid w:val="00BE0EDC"/>
    <w:rsid w:val="00C14800"/>
    <w:rsid w:val="00C43624"/>
    <w:rsid w:val="00C4441D"/>
    <w:rsid w:val="00C52825"/>
    <w:rsid w:val="00C579DB"/>
    <w:rsid w:val="00C604A8"/>
    <w:rsid w:val="00CB36B5"/>
    <w:rsid w:val="00CB623F"/>
    <w:rsid w:val="00CC2E40"/>
    <w:rsid w:val="00CC2E74"/>
    <w:rsid w:val="00CD04F3"/>
    <w:rsid w:val="00D1602B"/>
    <w:rsid w:val="00D3383F"/>
    <w:rsid w:val="00D5023E"/>
    <w:rsid w:val="00DB218E"/>
    <w:rsid w:val="00E04F3D"/>
    <w:rsid w:val="00E46993"/>
    <w:rsid w:val="00E525E5"/>
    <w:rsid w:val="00E84F6C"/>
    <w:rsid w:val="00E8677F"/>
    <w:rsid w:val="00EA3980"/>
    <w:rsid w:val="00EA433C"/>
    <w:rsid w:val="00EB1B69"/>
    <w:rsid w:val="00F10C07"/>
    <w:rsid w:val="00F15D70"/>
    <w:rsid w:val="00F17CCE"/>
    <w:rsid w:val="00F261FA"/>
    <w:rsid w:val="00F37363"/>
    <w:rsid w:val="00F548CE"/>
    <w:rsid w:val="00F90E52"/>
    <w:rsid w:val="00F97CEE"/>
    <w:rsid w:val="00FB49F5"/>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3E02C"/>
  <w15:chartTrackingRefBased/>
  <w15:docId w15:val="{FEE499E3-CDEF-4D54-90F1-E0FB2F30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00AA"/>
    <w:rPr>
      <w:szCs w:val="24"/>
    </w:rPr>
  </w:style>
  <w:style w:type="paragraph" w:styleId="berschrift1">
    <w:name w:val="heading 1"/>
    <w:basedOn w:val="Standard"/>
    <w:next w:val="Standard"/>
    <w:link w:val="berschrift1Zchn"/>
    <w:uiPriority w:val="9"/>
    <w:qFormat/>
    <w:rsid w:val="00E84F6C"/>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84F6C"/>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84F6C"/>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84F6C"/>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84F6C"/>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84F6C"/>
    <w:pPr>
      <w:spacing w:before="240" w:after="60"/>
      <w:outlineLvl w:val="5"/>
    </w:pPr>
    <w:rPr>
      <w:b/>
      <w:bCs/>
      <w:szCs w:val="22"/>
    </w:rPr>
  </w:style>
  <w:style w:type="paragraph" w:styleId="berschrift7">
    <w:name w:val="heading 7"/>
    <w:basedOn w:val="Standard"/>
    <w:next w:val="Standard"/>
    <w:link w:val="berschrift7Zchn"/>
    <w:uiPriority w:val="9"/>
    <w:semiHidden/>
    <w:unhideWhenUsed/>
    <w:qFormat/>
    <w:rsid w:val="00E84F6C"/>
    <w:pPr>
      <w:spacing w:before="240" w:after="60"/>
      <w:outlineLvl w:val="6"/>
    </w:pPr>
  </w:style>
  <w:style w:type="paragraph" w:styleId="berschrift8">
    <w:name w:val="heading 8"/>
    <w:basedOn w:val="Standard"/>
    <w:next w:val="Standard"/>
    <w:link w:val="berschrift8Zchn"/>
    <w:uiPriority w:val="9"/>
    <w:semiHidden/>
    <w:unhideWhenUsed/>
    <w:qFormat/>
    <w:rsid w:val="00E84F6C"/>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84F6C"/>
    <w:pPr>
      <w:spacing w:before="240" w:after="60"/>
      <w:outlineLvl w:val="8"/>
    </w:pPr>
    <w:rPr>
      <w:rFonts w:asciiTheme="majorHAnsi" w:eastAsiaTheme="majorEastAsia" w:hAnsiTheme="majorHAns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4F6C"/>
    <w:rPr>
      <w:rFonts w:asciiTheme="majorHAnsi" w:eastAsiaTheme="majorEastAsia" w:hAnsiTheme="majorHAnsi"/>
      <w:b/>
      <w:bCs/>
      <w:kern w:val="32"/>
      <w:sz w:val="32"/>
      <w:szCs w:val="32"/>
    </w:rPr>
  </w:style>
  <w:style w:type="character" w:customStyle="1" w:styleId="berschrift2Zchn">
    <w:name w:val="Überschrift 2 Zchn"/>
    <w:basedOn w:val="Absatz-Standardschriftart"/>
    <w:link w:val="berschrift2"/>
    <w:uiPriority w:val="9"/>
    <w:semiHidden/>
    <w:rsid w:val="00E84F6C"/>
    <w:rPr>
      <w:rFonts w:asciiTheme="majorHAnsi" w:eastAsiaTheme="majorEastAsia" w:hAnsiTheme="majorHAnsi"/>
      <w:b/>
      <w:bCs/>
      <w:i/>
      <w:iCs/>
      <w:sz w:val="28"/>
      <w:szCs w:val="28"/>
    </w:rPr>
  </w:style>
  <w:style w:type="character" w:customStyle="1" w:styleId="berschrift3Zchn">
    <w:name w:val="Überschrift 3 Zchn"/>
    <w:basedOn w:val="Absatz-Standardschriftart"/>
    <w:link w:val="berschrift3"/>
    <w:uiPriority w:val="9"/>
    <w:semiHidden/>
    <w:rsid w:val="00E84F6C"/>
    <w:rPr>
      <w:rFonts w:asciiTheme="majorHAnsi" w:eastAsiaTheme="majorEastAsia" w:hAnsiTheme="majorHAnsi"/>
      <w:b/>
      <w:bCs/>
      <w:sz w:val="26"/>
      <w:szCs w:val="26"/>
    </w:rPr>
  </w:style>
  <w:style w:type="character" w:customStyle="1" w:styleId="berschrift4Zchn">
    <w:name w:val="Überschrift 4 Zchn"/>
    <w:basedOn w:val="Absatz-Standardschriftart"/>
    <w:link w:val="berschrift4"/>
    <w:uiPriority w:val="9"/>
    <w:semiHidden/>
    <w:rsid w:val="00E84F6C"/>
    <w:rPr>
      <w:b/>
      <w:bCs/>
      <w:sz w:val="28"/>
      <w:szCs w:val="28"/>
    </w:rPr>
  </w:style>
  <w:style w:type="character" w:customStyle="1" w:styleId="berschrift5Zchn">
    <w:name w:val="Überschrift 5 Zchn"/>
    <w:basedOn w:val="Absatz-Standardschriftart"/>
    <w:link w:val="berschrift5"/>
    <w:uiPriority w:val="9"/>
    <w:semiHidden/>
    <w:rsid w:val="00E84F6C"/>
    <w:rPr>
      <w:b/>
      <w:bCs/>
      <w:i/>
      <w:iCs/>
      <w:sz w:val="26"/>
      <w:szCs w:val="26"/>
    </w:rPr>
  </w:style>
  <w:style w:type="character" w:customStyle="1" w:styleId="berschrift6Zchn">
    <w:name w:val="Überschrift 6 Zchn"/>
    <w:basedOn w:val="Absatz-Standardschriftart"/>
    <w:link w:val="berschrift6"/>
    <w:uiPriority w:val="9"/>
    <w:semiHidden/>
    <w:rsid w:val="00E84F6C"/>
    <w:rPr>
      <w:b/>
      <w:bCs/>
    </w:rPr>
  </w:style>
  <w:style w:type="character" w:customStyle="1" w:styleId="berschrift7Zchn">
    <w:name w:val="Überschrift 7 Zchn"/>
    <w:basedOn w:val="Absatz-Standardschriftart"/>
    <w:link w:val="berschrift7"/>
    <w:uiPriority w:val="9"/>
    <w:semiHidden/>
    <w:rsid w:val="00E84F6C"/>
    <w:rPr>
      <w:sz w:val="24"/>
      <w:szCs w:val="24"/>
    </w:rPr>
  </w:style>
  <w:style w:type="character" w:customStyle="1" w:styleId="berschrift8Zchn">
    <w:name w:val="Überschrift 8 Zchn"/>
    <w:basedOn w:val="Absatz-Standardschriftart"/>
    <w:link w:val="berschrift8"/>
    <w:uiPriority w:val="9"/>
    <w:semiHidden/>
    <w:rsid w:val="00E84F6C"/>
    <w:rPr>
      <w:i/>
      <w:iCs/>
      <w:sz w:val="24"/>
      <w:szCs w:val="24"/>
    </w:rPr>
  </w:style>
  <w:style w:type="character" w:customStyle="1" w:styleId="berschrift9Zchn">
    <w:name w:val="Überschrift 9 Zchn"/>
    <w:basedOn w:val="Absatz-Standardschriftart"/>
    <w:link w:val="berschrift9"/>
    <w:uiPriority w:val="9"/>
    <w:semiHidden/>
    <w:rsid w:val="00E84F6C"/>
    <w:rPr>
      <w:rFonts w:asciiTheme="majorHAnsi" w:eastAsiaTheme="majorEastAsia" w:hAnsiTheme="majorHAnsi"/>
    </w:rPr>
  </w:style>
  <w:style w:type="paragraph" w:styleId="Titel">
    <w:name w:val="Title"/>
    <w:basedOn w:val="Standard"/>
    <w:next w:val="Standard"/>
    <w:link w:val="TitelZchn"/>
    <w:uiPriority w:val="10"/>
    <w:qFormat/>
    <w:rsid w:val="00E84F6C"/>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sid w:val="00E84F6C"/>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rsid w:val="00E84F6C"/>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rsid w:val="00E84F6C"/>
    <w:rPr>
      <w:rFonts w:asciiTheme="majorHAnsi" w:eastAsiaTheme="majorEastAsia" w:hAnsiTheme="majorHAnsi"/>
      <w:sz w:val="24"/>
      <w:szCs w:val="24"/>
    </w:rPr>
  </w:style>
  <w:style w:type="character" w:styleId="Fett">
    <w:name w:val="Strong"/>
    <w:basedOn w:val="Absatz-Standardschriftart"/>
    <w:uiPriority w:val="22"/>
    <w:qFormat/>
    <w:rsid w:val="00E84F6C"/>
    <w:rPr>
      <w:b/>
      <w:bCs/>
    </w:rPr>
  </w:style>
  <w:style w:type="character" w:styleId="Hervorhebung">
    <w:name w:val="Emphasis"/>
    <w:basedOn w:val="Absatz-Standardschriftart"/>
    <w:uiPriority w:val="20"/>
    <w:qFormat/>
    <w:rsid w:val="00E84F6C"/>
    <w:rPr>
      <w:rFonts w:asciiTheme="minorHAnsi" w:hAnsiTheme="minorHAnsi"/>
      <w:b/>
      <w:i/>
      <w:iCs/>
    </w:rPr>
  </w:style>
  <w:style w:type="paragraph" w:styleId="KeinLeerraum">
    <w:name w:val="No Spacing"/>
    <w:basedOn w:val="Standard"/>
    <w:uiPriority w:val="1"/>
    <w:qFormat/>
    <w:rsid w:val="00E84F6C"/>
    <w:rPr>
      <w:szCs w:val="32"/>
    </w:rPr>
  </w:style>
  <w:style w:type="paragraph" w:styleId="Listenabsatz">
    <w:name w:val="List Paragraph"/>
    <w:basedOn w:val="Standard"/>
    <w:uiPriority w:val="34"/>
    <w:qFormat/>
    <w:rsid w:val="00E84F6C"/>
    <w:pPr>
      <w:ind w:left="720"/>
      <w:contextualSpacing/>
    </w:pPr>
  </w:style>
  <w:style w:type="paragraph" w:styleId="Zitat">
    <w:name w:val="Quote"/>
    <w:basedOn w:val="Standard"/>
    <w:next w:val="Standard"/>
    <w:link w:val="ZitatZchn"/>
    <w:uiPriority w:val="29"/>
    <w:qFormat/>
    <w:rsid w:val="00E84F6C"/>
    <w:rPr>
      <w:i/>
    </w:rPr>
  </w:style>
  <w:style w:type="character" w:customStyle="1" w:styleId="ZitatZchn">
    <w:name w:val="Zitat Zchn"/>
    <w:basedOn w:val="Absatz-Standardschriftart"/>
    <w:link w:val="Zitat"/>
    <w:uiPriority w:val="29"/>
    <w:rsid w:val="00E84F6C"/>
    <w:rPr>
      <w:i/>
      <w:sz w:val="24"/>
      <w:szCs w:val="24"/>
    </w:rPr>
  </w:style>
  <w:style w:type="paragraph" w:styleId="IntensivesZitat">
    <w:name w:val="Intense Quote"/>
    <w:basedOn w:val="Standard"/>
    <w:next w:val="Standard"/>
    <w:link w:val="IntensivesZitatZchn"/>
    <w:uiPriority w:val="30"/>
    <w:qFormat/>
    <w:rsid w:val="00E84F6C"/>
    <w:pPr>
      <w:ind w:left="720" w:right="720"/>
    </w:pPr>
    <w:rPr>
      <w:b/>
      <w:i/>
      <w:szCs w:val="22"/>
    </w:rPr>
  </w:style>
  <w:style w:type="character" w:customStyle="1" w:styleId="IntensivesZitatZchn">
    <w:name w:val="Intensives Zitat Zchn"/>
    <w:basedOn w:val="Absatz-Standardschriftart"/>
    <w:link w:val="IntensivesZitat"/>
    <w:uiPriority w:val="30"/>
    <w:rsid w:val="00E84F6C"/>
    <w:rPr>
      <w:b/>
      <w:i/>
      <w:sz w:val="24"/>
    </w:rPr>
  </w:style>
  <w:style w:type="character" w:styleId="SchwacheHervorhebung">
    <w:name w:val="Subtle Emphasis"/>
    <w:uiPriority w:val="19"/>
    <w:qFormat/>
    <w:rsid w:val="00E84F6C"/>
    <w:rPr>
      <w:i/>
      <w:color w:val="5A5A5A" w:themeColor="text1" w:themeTint="A5"/>
    </w:rPr>
  </w:style>
  <w:style w:type="character" w:styleId="IntensiveHervorhebung">
    <w:name w:val="Intense Emphasis"/>
    <w:basedOn w:val="Absatz-Standardschriftart"/>
    <w:uiPriority w:val="21"/>
    <w:qFormat/>
    <w:rsid w:val="00E84F6C"/>
    <w:rPr>
      <w:b/>
      <w:i/>
      <w:sz w:val="24"/>
      <w:szCs w:val="24"/>
      <w:u w:val="single"/>
    </w:rPr>
  </w:style>
  <w:style w:type="character" w:styleId="SchwacherVerweis">
    <w:name w:val="Subtle Reference"/>
    <w:basedOn w:val="Absatz-Standardschriftart"/>
    <w:uiPriority w:val="31"/>
    <w:qFormat/>
    <w:rsid w:val="00E84F6C"/>
    <w:rPr>
      <w:sz w:val="24"/>
      <w:szCs w:val="24"/>
      <w:u w:val="single"/>
    </w:rPr>
  </w:style>
  <w:style w:type="character" w:styleId="IntensiverVerweis">
    <w:name w:val="Intense Reference"/>
    <w:basedOn w:val="Absatz-Standardschriftart"/>
    <w:uiPriority w:val="32"/>
    <w:qFormat/>
    <w:rsid w:val="00E84F6C"/>
    <w:rPr>
      <w:b/>
      <w:sz w:val="24"/>
      <w:u w:val="single"/>
    </w:rPr>
  </w:style>
  <w:style w:type="character" w:styleId="Buchtitel">
    <w:name w:val="Book Title"/>
    <w:basedOn w:val="Absatz-Standardschriftart"/>
    <w:uiPriority w:val="33"/>
    <w:qFormat/>
    <w:rsid w:val="00E84F6C"/>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E84F6C"/>
    <w:pPr>
      <w:outlineLvl w:val="9"/>
    </w:pPr>
  </w:style>
  <w:style w:type="paragraph" w:styleId="Kopfzeile">
    <w:name w:val="header"/>
    <w:basedOn w:val="Standard"/>
    <w:link w:val="KopfzeileZchn"/>
    <w:unhideWhenUsed/>
    <w:rsid w:val="00E84F6C"/>
    <w:pPr>
      <w:tabs>
        <w:tab w:val="center" w:pos="4536"/>
        <w:tab w:val="right" w:pos="9072"/>
      </w:tabs>
    </w:pPr>
  </w:style>
  <w:style w:type="character" w:customStyle="1" w:styleId="KopfzeileZchn">
    <w:name w:val="Kopfzeile Zchn"/>
    <w:basedOn w:val="Absatz-Standardschriftart"/>
    <w:link w:val="Kopfzeile"/>
    <w:uiPriority w:val="99"/>
    <w:rsid w:val="00E84F6C"/>
    <w:rPr>
      <w:szCs w:val="24"/>
    </w:rPr>
  </w:style>
  <w:style w:type="paragraph" w:styleId="Fuzeile">
    <w:name w:val="footer"/>
    <w:basedOn w:val="Standard"/>
    <w:link w:val="FuzeileZchn"/>
    <w:unhideWhenUsed/>
    <w:rsid w:val="00E84F6C"/>
    <w:pPr>
      <w:tabs>
        <w:tab w:val="center" w:pos="4536"/>
        <w:tab w:val="right" w:pos="9072"/>
      </w:tabs>
    </w:pPr>
  </w:style>
  <w:style w:type="character" w:customStyle="1" w:styleId="FuzeileZchn">
    <w:name w:val="Fußzeile Zchn"/>
    <w:basedOn w:val="Absatz-Standardschriftart"/>
    <w:link w:val="Fuzeile"/>
    <w:rsid w:val="00E84F6C"/>
    <w:rPr>
      <w:szCs w:val="24"/>
    </w:rPr>
  </w:style>
  <w:style w:type="character" w:styleId="Seitenzahl">
    <w:name w:val="page number"/>
    <w:basedOn w:val="Absatz-Standardschriftart"/>
    <w:semiHidden/>
    <w:rsid w:val="00E84F6C"/>
  </w:style>
  <w:style w:type="character" w:styleId="Hyperlink">
    <w:name w:val="Hyperlink"/>
    <w:basedOn w:val="Absatz-Standardschriftart"/>
    <w:uiPriority w:val="99"/>
    <w:unhideWhenUsed/>
    <w:rsid w:val="00A500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bk-kultur.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1981</Characters>
  <Application>Microsoft Office Word</Application>
  <DocSecurity>0</DocSecurity>
  <Lines>16</Lines>
  <Paragraphs>4</Paragraphs>
  <ScaleCrop>false</ScaleCrop>
  <Company>SIT Zweckverband</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Jana</dc:creator>
  <cp:keywords/>
  <dc:description/>
  <cp:lastModifiedBy>Müller, Jana</cp:lastModifiedBy>
  <cp:revision>6</cp:revision>
  <cp:lastPrinted>2026-09-15T12:00:00Z</cp:lastPrinted>
  <dcterms:created xsi:type="dcterms:W3CDTF">2026-09-15T09:55:00Z</dcterms:created>
  <dcterms:modified xsi:type="dcterms:W3CDTF">2026-09-15T12:13:00Z</dcterms:modified>
</cp:coreProperties>
</file>